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16" w:rsidRDefault="00B277C8" w:rsidP="00DA0416">
      <w:pPr>
        <w:pStyle w:val="p1"/>
        <w:shd w:val="clear" w:color="auto" w:fill="FFFFFF"/>
        <w:spacing w:before="27"/>
        <w:ind w:right="-193"/>
        <w:jc w:val="center"/>
        <w:rPr>
          <w:rStyle w:val="s1"/>
          <w:b/>
          <w:bCs/>
          <w:color w:val="00000A"/>
          <w:sz w:val="28"/>
          <w:szCs w:val="28"/>
        </w:rPr>
      </w:pPr>
      <w:r>
        <w:rPr>
          <w:noProof/>
          <w:lang w:eastAsia="ru-RU"/>
        </w:rPr>
        <w:t xml:space="preserve">           </w:t>
      </w:r>
      <w:r w:rsidR="00DA0416">
        <w:rPr>
          <w:noProof/>
          <w:lang w:eastAsia="ru-RU"/>
        </w:rPr>
        <w:drawing>
          <wp:inline distT="0" distB="0" distL="0" distR="0">
            <wp:extent cx="2076450" cy="89431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4" cy="8977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735" w:rsidRPr="00755735">
        <w:rPr>
          <w:noProof/>
          <w:lang w:eastAsia="ru-RU"/>
        </w:rPr>
      </w:r>
      <w:r w:rsidR="00755735">
        <w:rPr>
          <w:noProof/>
          <w:lang w:eastAsia="ru-RU"/>
        </w:rPr>
        <w:pict>
          <v:rect id="AutoShape 2" o:spid="_x0000_s1027" alt="https://t4.ftcdn.net/jpg/00/53/57/57/500_F_53575704_wahWc0tFUYcHMAOHjW4SbwfCBfbCqBbd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55735" w:rsidRPr="00755735">
        <w:rPr>
          <w:noProof/>
          <w:lang w:eastAsia="ru-RU"/>
        </w:rPr>
      </w:r>
      <w:r w:rsidR="00755735">
        <w:rPr>
          <w:noProof/>
          <w:lang w:eastAsia="ru-RU"/>
        </w:rPr>
        <w:pict>
          <v:rect id="AutoShape 5" o:spid="_x0000_s1026" alt="https://www.gfxtra02.com/uploads/posts/2016-07/1469013915_happy-family-with-children-under-umbrella.-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D47F8" w:rsidRPr="002D2D12" w:rsidRDefault="00DA0416" w:rsidP="00DA0416">
      <w:pPr>
        <w:pStyle w:val="p1"/>
        <w:shd w:val="clear" w:color="auto" w:fill="FFFFFF"/>
        <w:spacing w:before="0" w:after="0"/>
        <w:jc w:val="center"/>
        <w:rPr>
          <w:b/>
          <w:bCs/>
          <w:color w:val="00000A"/>
          <w:sz w:val="28"/>
          <w:szCs w:val="28"/>
        </w:rPr>
      </w:pPr>
      <w:r>
        <w:rPr>
          <w:rStyle w:val="s1"/>
          <w:b/>
          <w:bCs/>
          <w:color w:val="00000A"/>
          <w:sz w:val="28"/>
          <w:szCs w:val="28"/>
        </w:rPr>
        <w:t xml:space="preserve">ЧОУ </w:t>
      </w:r>
      <w:proofErr w:type="gramStart"/>
      <w:r>
        <w:rPr>
          <w:rStyle w:val="s1"/>
          <w:b/>
          <w:bCs/>
          <w:color w:val="00000A"/>
          <w:sz w:val="28"/>
          <w:szCs w:val="28"/>
        </w:rPr>
        <w:t>ВО</w:t>
      </w:r>
      <w:proofErr w:type="gramEnd"/>
      <w:r>
        <w:rPr>
          <w:rStyle w:val="s1"/>
          <w:b/>
          <w:bCs/>
          <w:color w:val="00000A"/>
          <w:sz w:val="28"/>
          <w:szCs w:val="28"/>
        </w:rPr>
        <w:t xml:space="preserve"> «Региональный открытый социальный институт»</w:t>
      </w:r>
    </w:p>
    <w:p w:rsidR="00DA0416" w:rsidRPr="00084E8E" w:rsidRDefault="00DA0416" w:rsidP="00DA0416">
      <w:pPr>
        <w:pStyle w:val="p2"/>
        <w:shd w:val="clear" w:color="auto" w:fill="FFFFFF"/>
        <w:spacing w:before="0" w:after="0"/>
        <w:jc w:val="center"/>
      </w:pPr>
      <w:r w:rsidRPr="00084E8E">
        <w:rPr>
          <w:rStyle w:val="s1"/>
          <w:bCs/>
          <w:color w:val="00000A"/>
          <w:sz w:val="28"/>
          <w:szCs w:val="28"/>
        </w:rPr>
        <w:t>г. Курск, ул. Маяковского, 85</w:t>
      </w:r>
    </w:p>
    <w:p w:rsidR="00DA0416" w:rsidRDefault="00DA0416" w:rsidP="00DA0416">
      <w:pPr>
        <w:pStyle w:val="p2"/>
        <w:shd w:val="clear" w:color="auto" w:fill="FFFFFF"/>
        <w:spacing w:before="0" w:after="0"/>
        <w:jc w:val="center"/>
      </w:pPr>
    </w:p>
    <w:p w:rsidR="00DA0416" w:rsidRDefault="00DA0416" w:rsidP="00DA0416">
      <w:pPr>
        <w:pStyle w:val="p2"/>
        <w:shd w:val="clear" w:color="auto" w:fill="FFFFFF"/>
        <w:spacing w:before="0" w:after="0"/>
        <w:jc w:val="center"/>
      </w:pPr>
      <w:r>
        <w:rPr>
          <w:rStyle w:val="s2"/>
          <w:b/>
          <w:bCs/>
          <w:caps/>
          <w:color w:val="00000A"/>
          <w:sz w:val="28"/>
          <w:szCs w:val="28"/>
        </w:rPr>
        <w:t>ИНФОРМАЦИОННОЕ ПИСЬМО</w:t>
      </w:r>
    </w:p>
    <w:p w:rsidR="00DA0416" w:rsidRDefault="00DA0416" w:rsidP="00DA0416">
      <w:pPr>
        <w:pStyle w:val="p2"/>
        <w:shd w:val="clear" w:color="auto" w:fill="FFFFFF"/>
        <w:spacing w:before="0" w:after="0"/>
        <w:jc w:val="center"/>
      </w:pPr>
    </w:p>
    <w:p w:rsidR="00DA0416" w:rsidRDefault="00693010" w:rsidP="00DA0416">
      <w:pPr>
        <w:pStyle w:val="p2"/>
        <w:shd w:val="clear" w:color="auto" w:fill="FFFFFF"/>
        <w:spacing w:before="0" w:after="0" w:line="276" w:lineRule="auto"/>
        <w:jc w:val="center"/>
        <w:rPr>
          <w:rStyle w:val="s3"/>
          <w:color w:val="00000A"/>
          <w:sz w:val="28"/>
          <w:szCs w:val="28"/>
        </w:rPr>
      </w:pPr>
      <w:r>
        <w:rPr>
          <w:rStyle w:val="s3"/>
          <w:color w:val="00000A"/>
          <w:sz w:val="28"/>
          <w:szCs w:val="28"/>
        </w:rPr>
        <w:t xml:space="preserve">27 </w:t>
      </w:r>
      <w:r w:rsidR="002D2D12">
        <w:rPr>
          <w:rStyle w:val="s3"/>
          <w:color w:val="00000A"/>
          <w:sz w:val="28"/>
          <w:szCs w:val="28"/>
        </w:rPr>
        <w:t xml:space="preserve">апреля </w:t>
      </w:r>
      <w:r w:rsidR="00DA0416">
        <w:rPr>
          <w:rStyle w:val="s3"/>
          <w:color w:val="00000A"/>
          <w:sz w:val="28"/>
          <w:szCs w:val="28"/>
        </w:rPr>
        <w:t xml:space="preserve"> 2018 г. в Региональном открытом социальном институте состоится</w:t>
      </w:r>
    </w:p>
    <w:p w:rsidR="002D2D12" w:rsidRDefault="002D2D12" w:rsidP="00DA0416">
      <w:pPr>
        <w:pStyle w:val="p2"/>
        <w:shd w:val="clear" w:color="auto" w:fill="FFFFFF"/>
        <w:spacing w:before="0" w:after="0" w:line="276" w:lineRule="auto"/>
        <w:jc w:val="center"/>
        <w:rPr>
          <w:rStyle w:val="s3"/>
          <w:color w:val="00000A"/>
          <w:sz w:val="28"/>
          <w:szCs w:val="28"/>
        </w:rPr>
      </w:pPr>
    </w:p>
    <w:p w:rsidR="00DA0416" w:rsidRPr="00693010" w:rsidRDefault="009D47F8" w:rsidP="00DA0416">
      <w:pPr>
        <w:pStyle w:val="p2"/>
        <w:shd w:val="clear" w:color="auto" w:fill="FFFFFF"/>
        <w:spacing w:before="0" w:after="0" w:line="276" w:lineRule="auto"/>
        <w:jc w:val="center"/>
        <w:rPr>
          <w:rStyle w:val="s2"/>
          <w:b/>
          <w:i/>
          <w:color w:val="00000A"/>
          <w:sz w:val="28"/>
          <w:szCs w:val="28"/>
        </w:rPr>
      </w:pPr>
      <w:r>
        <w:rPr>
          <w:rStyle w:val="s3"/>
          <w:b/>
          <w:i/>
          <w:color w:val="00000A"/>
          <w:sz w:val="28"/>
          <w:szCs w:val="28"/>
        </w:rPr>
        <w:t>К</w:t>
      </w:r>
      <w:r w:rsidR="00DA0416" w:rsidRPr="00693010">
        <w:rPr>
          <w:rStyle w:val="s3"/>
          <w:b/>
          <w:i/>
          <w:color w:val="00000A"/>
          <w:sz w:val="28"/>
          <w:szCs w:val="28"/>
        </w:rPr>
        <w:t>руглый стол</w:t>
      </w:r>
    </w:p>
    <w:p w:rsidR="00DA0416" w:rsidRDefault="00DA0416" w:rsidP="00DA0416">
      <w:pPr>
        <w:pStyle w:val="p2"/>
        <w:shd w:val="clear" w:color="auto" w:fill="FFFFFF"/>
        <w:spacing w:before="0" w:after="0"/>
        <w:jc w:val="center"/>
      </w:pPr>
      <w:r>
        <w:rPr>
          <w:rStyle w:val="s2"/>
          <w:b/>
          <w:bCs/>
          <w:caps/>
          <w:color w:val="00000A"/>
          <w:sz w:val="28"/>
          <w:szCs w:val="28"/>
        </w:rPr>
        <w:t>«Личность, семья и общество</w:t>
      </w:r>
      <w:r w:rsidR="002D2D12">
        <w:rPr>
          <w:rStyle w:val="s2"/>
          <w:b/>
          <w:bCs/>
          <w:caps/>
          <w:color w:val="00000A"/>
          <w:sz w:val="28"/>
          <w:szCs w:val="28"/>
        </w:rPr>
        <w:t>: психолого-педагогический аспект</w:t>
      </w:r>
      <w:r>
        <w:rPr>
          <w:rStyle w:val="s2"/>
          <w:b/>
          <w:bCs/>
          <w:caps/>
          <w:color w:val="00000A"/>
          <w:sz w:val="28"/>
          <w:szCs w:val="28"/>
        </w:rPr>
        <w:t>»</w:t>
      </w:r>
    </w:p>
    <w:p w:rsidR="00DA0416" w:rsidRDefault="00DA0416" w:rsidP="00DA0416">
      <w:pPr>
        <w:pStyle w:val="p3"/>
        <w:shd w:val="clear" w:color="auto" w:fill="FFFFFF"/>
        <w:spacing w:before="0" w:after="0"/>
        <w:ind w:firstLine="708"/>
        <w:jc w:val="both"/>
      </w:pPr>
    </w:p>
    <w:p w:rsidR="00DA0416" w:rsidRPr="00693010" w:rsidRDefault="002D2D12" w:rsidP="00DA0416">
      <w:pPr>
        <w:pStyle w:val="p3"/>
        <w:shd w:val="clear" w:color="auto" w:fill="FFFFFF"/>
        <w:spacing w:before="0" w:after="0"/>
        <w:ind w:firstLine="708"/>
        <w:jc w:val="both"/>
        <w:rPr>
          <w:rStyle w:val="annotation21"/>
          <w:color w:val="000000"/>
        </w:rPr>
      </w:pPr>
      <w:r>
        <w:rPr>
          <w:rStyle w:val="annotation21"/>
          <w:color w:val="000000"/>
        </w:rPr>
        <w:t>К участию в работе к</w:t>
      </w:r>
      <w:r w:rsidR="00572745" w:rsidRPr="00693010">
        <w:rPr>
          <w:rStyle w:val="annotation21"/>
          <w:color w:val="000000"/>
        </w:rPr>
        <w:t xml:space="preserve">руглого стола приглашаем </w:t>
      </w:r>
      <w:r w:rsidR="00572745" w:rsidRPr="00693010">
        <w:t xml:space="preserve">специалистов в области образования, воспитания и просвещения – воспитателей, учителей, </w:t>
      </w:r>
      <w:r w:rsidR="00693010" w:rsidRPr="00693010">
        <w:t xml:space="preserve">педагогов-психологов, </w:t>
      </w:r>
      <w:r w:rsidR="00572745" w:rsidRPr="00693010">
        <w:t>методистов, преподавателей образовательных учреждений высшего и среднего профессионального образования, специалистов органов управления образованием, а также все</w:t>
      </w:r>
      <w:r w:rsidR="00693010" w:rsidRPr="00693010">
        <w:t>х</w:t>
      </w:r>
      <w:r w:rsidR="00B277C8">
        <w:t xml:space="preserve"> интересующих</w:t>
      </w:r>
      <w:r w:rsidR="00572745" w:rsidRPr="00693010">
        <w:t>ся заявленной проблематикой</w:t>
      </w:r>
      <w:bookmarkStart w:id="0" w:name="_GoBack"/>
      <w:bookmarkEnd w:id="0"/>
      <w:r w:rsidR="00DA0416" w:rsidRPr="00693010">
        <w:rPr>
          <w:rStyle w:val="annotation21"/>
          <w:color w:val="000000"/>
        </w:rPr>
        <w:t xml:space="preserve">. </w:t>
      </w:r>
    </w:p>
    <w:p w:rsidR="00DA0416" w:rsidRPr="00693010" w:rsidRDefault="00DA0416" w:rsidP="00DA0416">
      <w:pPr>
        <w:pStyle w:val="p3"/>
        <w:shd w:val="clear" w:color="auto" w:fill="FFFFFF"/>
        <w:spacing w:before="0" w:after="0"/>
        <w:ind w:firstLine="708"/>
        <w:jc w:val="both"/>
        <w:rPr>
          <w:b/>
        </w:rPr>
      </w:pPr>
      <w:r w:rsidRPr="00693010">
        <w:rPr>
          <w:b/>
        </w:rPr>
        <w:t xml:space="preserve">Задачи </w:t>
      </w:r>
      <w:r w:rsidR="00693010" w:rsidRPr="00693010">
        <w:rPr>
          <w:b/>
          <w:i/>
        </w:rPr>
        <w:t>к</w:t>
      </w:r>
      <w:r w:rsidRPr="00693010">
        <w:rPr>
          <w:b/>
          <w:i/>
        </w:rPr>
        <w:t>руглого стола</w:t>
      </w:r>
      <w:r w:rsidRPr="00693010">
        <w:rPr>
          <w:b/>
        </w:rPr>
        <w:t xml:space="preserve">: </w:t>
      </w:r>
    </w:p>
    <w:p w:rsidR="00DA0416" w:rsidRPr="006A4D4A" w:rsidRDefault="00DA0416" w:rsidP="00B277C8">
      <w:pPr>
        <w:pStyle w:val="p3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</w:pPr>
      <w:r w:rsidRPr="006A4D4A">
        <w:t xml:space="preserve">обмен результатами современных исследований, </w:t>
      </w:r>
    </w:p>
    <w:p w:rsidR="00DA0416" w:rsidRPr="006A4D4A" w:rsidRDefault="00B277C8" w:rsidP="00B277C8">
      <w:pPr>
        <w:pStyle w:val="p3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</w:pPr>
      <w:r>
        <w:t>организация дискуссии по</w:t>
      </w:r>
      <w:r w:rsidR="00DA0416" w:rsidRPr="006A4D4A">
        <w:t xml:space="preserve"> проблемам взаимодействия семьи, системы образования и общества в вопросах психического и физического развития детей; </w:t>
      </w:r>
    </w:p>
    <w:p w:rsidR="00DA0416" w:rsidRPr="006A4D4A" w:rsidRDefault="00DA0416" w:rsidP="00B277C8">
      <w:pPr>
        <w:pStyle w:val="p3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</w:pPr>
      <w:r w:rsidRPr="006A4D4A">
        <w:t xml:space="preserve">разработка исследовательских стратегий и подходов к решению выявленных проблем; </w:t>
      </w:r>
    </w:p>
    <w:p w:rsidR="00DA0416" w:rsidRPr="006A4D4A" w:rsidRDefault="00DA0416" w:rsidP="00B277C8">
      <w:pPr>
        <w:pStyle w:val="p3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rStyle w:val="s3"/>
          <w:color w:val="00000A"/>
        </w:rPr>
      </w:pPr>
      <w:r w:rsidRPr="006A4D4A">
        <w:t>поиск новых стратегий и тактик оптимальных форм взаимодействия различных социальных систем и подсистем, включенных в работу с семьей и детьми, в стремительно изменяющихся условиях современного мира.</w:t>
      </w:r>
    </w:p>
    <w:p w:rsidR="00DA0416" w:rsidRPr="00693010" w:rsidRDefault="00DA0416" w:rsidP="00DA0416">
      <w:pPr>
        <w:pStyle w:val="a3"/>
        <w:shd w:val="clear" w:color="auto" w:fill="FFFFFF"/>
        <w:spacing w:before="0" w:after="0"/>
        <w:ind w:firstLine="709"/>
        <w:rPr>
          <w:color w:val="000000"/>
        </w:rPr>
      </w:pPr>
    </w:p>
    <w:p w:rsidR="00DA0416" w:rsidRPr="00693010" w:rsidRDefault="00DA0416" w:rsidP="00DA0416">
      <w:pPr>
        <w:pStyle w:val="a3"/>
        <w:shd w:val="clear" w:color="auto" w:fill="FFFFFF"/>
        <w:spacing w:before="0" w:after="0"/>
        <w:ind w:firstLine="709"/>
        <w:rPr>
          <w:b/>
          <w:color w:val="000000"/>
        </w:rPr>
      </w:pPr>
      <w:r w:rsidRPr="00693010">
        <w:rPr>
          <w:b/>
          <w:color w:val="000000"/>
        </w:rPr>
        <w:t>Предлагается обсуждение следующих проблем:</w:t>
      </w:r>
    </w:p>
    <w:p w:rsidR="00DA0416" w:rsidRPr="006A4D4A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D4A">
        <w:rPr>
          <w:rFonts w:ascii="Times New Roman" w:hAnsi="Times New Roman"/>
          <w:color w:val="000000"/>
          <w:sz w:val="24"/>
          <w:szCs w:val="24"/>
        </w:rPr>
        <w:t>Воспитание и развитие личности ребенка в семье.</w:t>
      </w:r>
    </w:p>
    <w:p w:rsidR="00DA0416" w:rsidRPr="006A4D4A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D4A">
        <w:rPr>
          <w:rFonts w:ascii="Times New Roman" w:hAnsi="Times New Roman"/>
          <w:color w:val="000000"/>
          <w:sz w:val="24"/>
          <w:szCs w:val="24"/>
        </w:rPr>
        <w:t>Отношение современной молодежи к семье.</w:t>
      </w:r>
    </w:p>
    <w:p w:rsidR="00DA0416" w:rsidRPr="006A4D4A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D4A">
        <w:rPr>
          <w:rFonts w:ascii="Times New Roman" w:hAnsi="Times New Roman"/>
          <w:color w:val="000000"/>
          <w:sz w:val="24"/>
          <w:szCs w:val="24"/>
        </w:rPr>
        <w:t>Помощь семье с детьми с ограниченными возможностями.</w:t>
      </w:r>
    </w:p>
    <w:p w:rsidR="00DA0416" w:rsidRPr="006A4D4A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4D4A">
        <w:rPr>
          <w:rFonts w:ascii="Times New Roman" w:hAnsi="Times New Roman"/>
          <w:color w:val="000000"/>
          <w:sz w:val="24"/>
          <w:szCs w:val="24"/>
        </w:rPr>
        <w:t>Психолог</w:t>
      </w:r>
      <w:r w:rsidR="007F6B82">
        <w:rPr>
          <w:rFonts w:ascii="Times New Roman" w:hAnsi="Times New Roman"/>
          <w:color w:val="000000"/>
          <w:sz w:val="24"/>
          <w:szCs w:val="24"/>
        </w:rPr>
        <w:t>о-педагогическое</w:t>
      </w:r>
      <w:proofErr w:type="gramEnd"/>
      <w:r w:rsidRPr="006A4D4A">
        <w:rPr>
          <w:rFonts w:ascii="Times New Roman" w:hAnsi="Times New Roman"/>
          <w:color w:val="000000"/>
          <w:sz w:val="24"/>
          <w:szCs w:val="24"/>
        </w:rPr>
        <w:t xml:space="preserve"> взаимодействия семьи и школы.</w:t>
      </w:r>
    </w:p>
    <w:p w:rsidR="00DA0416" w:rsidRPr="006A4D4A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D4A">
        <w:rPr>
          <w:rFonts w:ascii="Times New Roman" w:hAnsi="Times New Roman"/>
          <w:color w:val="000000"/>
          <w:sz w:val="24"/>
          <w:szCs w:val="24"/>
        </w:rPr>
        <w:t>Психология материнства и отцовства.</w:t>
      </w:r>
    </w:p>
    <w:p w:rsidR="00DA0416" w:rsidRPr="006A4D4A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D4A">
        <w:rPr>
          <w:rFonts w:ascii="Times New Roman" w:hAnsi="Times New Roman"/>
          <w:color w:val="000000"/>
          <w:sz w:val="24"/>
          <w:szCs w:val="24"/>
        </w:rPr>
        <w:t>Психология супружеских отношений.</w:t>
      </w:r>
    </w:p>
    <w:p w:rsidR="00DA0416" w:rsidRPr="006A4D4A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D4A">
        <w:rPr>
          <w:rFonts w:ascii="Times New Roman" w:hAnsi="Times New Roman"/>
          <w:color w:val="000000"/>
          <w:sz w:val="24"/>
          <w:szCs w:val="24"/>
        </w:rPr>
        <w:t>Психолого</w:t>
      </w:r>
      <w:r w:rsidR="009D47F8">
        <w:rPr>
          <w:rFonts w:ascii="Times New Roman" w:hAnsi="Times New Roman"/>
          <w:color w:val="000000"/>
          <w:sz w:val="24"/>
          <w:szCs w:val="24"/>
        </w:rPr>
        <w:t>-</w:t>
      </w:r>
      <w:r w:rsidRPr="006A4D4A">
        <w:rPr>
          <w:rFonts w:ascii="Times New Roman" w:hAnsi="Times New Roman"/>
          <w:color w:val="000000"/>
          <w:sz w:val="24"/>
          <w:szCs w:val="24"/>
        </w:rPr>
        <w:t>педагогическое сопровождение детей и родителей из приемных семей.</w:t>
      </w:r>
    </w:p>
    <w:p w:rsidR="00DA0416" w:rsidRPr="006A4D4A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D4A">
        <w:rPr>
          <w:rFonts w:ascii="Times New Roman" w:hAnsi="Times New Roman"/>
          <w:color w:val="000000"/>
          <w:sz w:val="24"/>
          <w:szCs w:val="24"/>
        </w:rPr>
        <w:t>Семья как ресурс развития взрослых и детей.</w:t>
      </w:r>
    </w:p>
    <w:p w:rsidR="00B277C8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D4A">
        <w:rPr>
          <w:rFonts w:ascii="Times New Roman" w:hAnsi="Times New Roman"/>
          <w:color w:val="000000"/>
          <w:sz w:val="24"/>
          <w:szCs w:val="24"/>
        </w:rPr>
        <w:t>Социально</w:t>
      </w:r>
      <w:r w:rsidR="009D47F8">
        <w:rPr>
          <w:rFonts w:ascii="Times New Roman" w:hAnsi="Times New Roman"/>
          <w:color w:val="000000"/>
          <w:sz w:val="24"/>
          <w:szCs w:val="24"/>
        </w:rPr>
        <w:t>-</w:t>
      </w:r>
      <w:r w:rsidRPr="006A4D4A">
        <w:rPr>
          <w:rFonts w:ascii="Times New Roman" w:hAnsi="Times New Roman"/>
          <w:color w:val="000000"/>
          <w:sz w:val="24"/>
          <w:szCs w:val="24"/>
        </w:rPr>
        <w:t>психологическая помощь семье.</w:t>
      </w:r>
    </w:p>
    <w:p w:rsidR="00DA0416" w:rsidRPr="00B277C8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7C8">
        <w:rPr>
          <w:rFonts w:ascii="Times New Roman" w:hAnsi="Times New Roman"/>
          <w:color w:val="000000"/>
          <w:sz w:val="24"/>
          <w:szCs w:val="24"/>
        </w:rPr>
        <w:t>Теоретико</w:t>
      </w:r>
      <w:r w:rsidR="009D47F8" w:rsidRPr="00B277C8">
        <w:rPr>
          <w:rFonts w:ascii="Times New Roman" w:hAnsi="Times New Roman"/>
          <w:color w:val="000000"/>
          <w:sz w:val="24"/>
          <w:szCs w:val="24"/>
        </w:rPr>
        <w:t>-</w:t>
      </w:r>
      <w:r w:rsidRPr="00B277C8">
        <w:rPr>
          <w:rFonts w:ascii="Times New Roman" w:hAnsi="Times New Roman"/>
          <w:color w:val="000000"/>
          <w:sz w:val="24"/>
          <w:szCs w:val="24"/>
        </w:rPr>
        <w:t>методологические проблемы исследования семьи.</w:t>
      </w:r>
    </w:p>
    <w:p w:rsidR="00DA0416" w:rsidRPr="006A4D4A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D4A">
        <w:rPr>
          <w:rFonts w:ascii="Times New Roman" w:hAnsi="Times New Roman"/>
          <w:color w:val="000000"/>
          <w:sz w:val="24"/>
          <w:szCs w:val="24"/>
        </w:rPr>
        <w:t>Теория и практика психолого</w:t>
      </w:r>
      <w:r w:rsidR="009D47F8">
        <w:rPr>
          <w:rFonts w:ascii="Times New Roman" w:hAnsi="Times New Roman"/>
          <w:color w:val="000000"/>
          <w:sz w:val="24"/>
          <w:szCs w:val="24"/>
        </w:rPr>
        <w:t>-</w:t>
      </w:r>
      <w:r w:rsidRPr="006A4D4A">
        <w:rPr>
          <w:rFonts w:ascii="Times New Roman" w:hAnsi="Times New Roman"/>
          <w:color w:val="000000"/>
          <w:sz w:val="24"/>
          <w:szCs w:val="24"/>
        </w:rPr>
        <w:t>педагогического сопровождения семьи в ювенальной юстиции и судебном производстве.</w:t>
      </w:r>
    </w:p>
    <w:p w:rsidR="00DA0416" w:rsidRPr="00B277C8" w:rsidRDefault="00DA0416" w:rsidP="00B277C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6A4D4A">
        <w:rPr>
          <w:rFonts w:ascii="Times New Roman" w:hAnsi="Times New Roman"/>
          <w:color w:val="000000"/>
          <w:sz w:val="24"/>
          <w:szCs w:val="24"/>
        </w:rPr>
        <w:t>Теория и практика семейной психотерапии и консультирования.</w:t>
      </w:r>
    </w:p>
    <w:p w:rsidR="00DA0416" w:rsidRPr="00084E8E" w:rsidRDefault="00DA0416" w:rsidP="007F6B82">
      <w:pPr>
        <w:pStyle w:val="p3"/>
        <w:pageBreakBefore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084E8E">
        <w:rPr>
          <w:b/>
          <w:sz w:val="28"/>
          <w:szCs w:val="28"/>
        </w:rPr>
        <w:lastRenderedPageBreak/>
        <w:t xml:space="preserve">Условия участия в </w:t>
      </w:r>
      <w:r w:rsidR="00B277C8">
        <w:rPr>
          <w:b/>
          <w:sz w:val="28"/>
          <w:szCs w:val="28"/>
        </w:rPr>
        <w:t>круглом столе:</w:t>
      </w:r>
    </w:p>
    <w:p w:rsidR="00DA0416" w:rsidRPr="006A4D4A" w:rsidRDefault="00DA0416" w:rsidP="00DA0416">
      <w:pPr>
        <w:pStyle w:val="p3"/>
        <w:shd w:val="clear" w:color="auto" w:fill="FFFFFF"/>
        <w:spacing w:before="0" w:after="0"/>
        <w:ind w:firstLine="708"/>
        <w:jc w:val="both"/>
        <w:rPr>
          <w:rStyle w:val="s3"/>
          <w:color w:val="00000A"/>
        </w:rPr>
      </w:pPr>
      <w:r w:rsidRPr="006A4D4A">
        <w:rPr>
          <w:rStyle w:val="s3"/>
          <w:color w:val="00000A"/>
        </w:rPr>
        <w:t xml:space="preserve">Заявки для участия в </w:t>
      </w:r>
      <w:r w:rsidR="00B277C8">
        <w:rPr>
          <w:rStyle w:val="s3"/>
          <w:color w:val="00000A"/>
        </w:rPr>
        <w:t>к</w:t>
      </w:r>
      <w:r w:rsidR="00693010">
        <w:rPr>
          <w:rStyle w:val="s3"/>
          <w:color w:val="00000A"/>
        </w:rPr>
        <w:t>руглом столе</w:t>
      </w:r>
      <w:r w:rsidRPr="006A4D4A">
        <w:rPr>
          <w:rStyle w:val="s3"/>
          <w:color w:val="00000A"/>
        </w:rPr>
        <w:t xml:space="preserve"> </w:t>
      </w:r>
      <w:r w:rsidR="000B0CAA">
        <w:rPr>
          <w:rStyle w:val="s3"/>
          <w:color w:val="00000A"/>
        </w:rPr>
        <w:t xml:space="preserve"> </w:t>
      </w:r>
      <w:r w:rsidRPr="006A4D4A">
        <w:rPr>
          <w:rStyle w:val="s3"/>
          <w:color w:val="00000A"/>
        </w:rPr>
        <w:t>(Приложени</w:t>
      </w:r>
      <w:r w:rsidR="000B0CAA">
        <w:rPr>
          <w:rStyle w:val="s3"/>
          <w:color w:val="00000A"/>
        </w:rPr>
        <w:t>е 1) высылаются до 20 апреля  2018</w:t>
      </w:r>
      <w:r w:rsidRPr="006A4D4A">
        <w:rPr>
          <w:rStyle w:val="s3"/>
          <w:color w:val="00000A"/>
        </w:rPr>
        <w:t xml:space="preserve"> г. по электронной почте зав. кафедрой психолого-педагогического образования Кононовой С.А. (</w:t>
      </w:r>
      <w:proofErr w:type="spellStart"/>
      <w:r w:rsidRPr="006A4D4A">
        <w:rPr>
          <w:rStyle w:val="s3"/>
          <w:color w:val="00000A"/>
          <w:lang w:val="en-US"/>
        </w:rPr>
        <w:t>KononovaSv</w:t>
      </w:r>
      <w:proofErr w:type="spellEnd"/>
      <w:r w:rsidRPr="006A4D4A">
        <w:rPr>
          <w:rStyle w:val="s3"/>
          <w:color w:val="00000A"/>
        </w:rPr>
        <w:t>@</w:t>
      </w:r>
      <w:proofErr w:type="spellStart"/>
      <w:r w:rsidRPr="006A4D4A">
        <w:rPr>
          <w:rStyle w:val="s3"/>
          <w:color w:val="00000A"/>
          <w:lang w:val="en-US"/>
        </w:rPr>
        <w:t>yandex</w:t>
      </w:r>
      <w:proofErr w:type="spellEnd"/>
      <w:r w:rsidRPr="006A4D4A">
        <w:rPr>
          <w:rStyle w:val="s3"/>
          <w:color w:val="00000A"/>
        </w:rPr>
        <w:t>.</w:t>
      </w:r>
      <w:proofErr w:type="spellStart"/>
      <w:r w:rsidRPr="006A4D4A">
        <w:rPr>
          <w:rStyle w:val="s3"/>
          <w:color w:val="00000A"/>
        </w:rPr>
        <w:t>ru</w:t>
      </w:r>
      <w:proofErr w:type="spellEnd"/>
      <w:r w:rsidRPr="006A4D4A">
        <w:rPr>
          <w:rStyle w:val="s3"/>
          <w:color w:val="00000A"/>
        </w:rPr>
        <w:t>) .</w:t>
      </w:r>
    </w:p>
    <w:p w:rsidR="00DA0416" w:rsidRPr="006A4D4A" w:rsidRDefault="00DA0416" w:rsidP="00DA0416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6A4D4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B0CAA">
        <w:rPr>
          <w:rFonts w:ascii="Times New Roman" w:hAnsi="Times New Roman" w:cs="Times New Roman"/>
          <w:sz w:val="24"/>
          <w:szCs w:val="24"/>
        </w:rPr>
        <w:t>работы к</w:t>
      </w:r>
      <w:r w:rsidR="00693010">
        <w:rPr>
          <w:rFonts w:ascii="Times New Roman" w:hAnsi="Times New Roman" w:cs="Times New Roman"/>
          <w:sz w:val="24"/>
          <w:szCs w:val="24"/>
        </w:rPr>
        <w:t>руглого стола</w:t>
      </w:r>
      <w:r w:rsidRPr="006A4D4A">
        <w:rPr>
          <w:rFonts w:ascii="Times New Roman" w:hAnsi="Times New Roman" w:cs="Times New Roman"/>
          <w:sz w:val="24"/>
          <w:szCs w:val="24"/>
        </w:rPr>
        <w:t xml:space="preserve"> планируется публикация наиболее интересных и актуальных материалов (Приложение 2).</w:t>
      </w:r>
    </w:p>
    <w:p w:rsidR="00DA0416" w:rsidRPr="006A4D4A" w:rsidRDefault="00DA0416" w:rsidP="00DA0416">
      <w:pPr>
        <w:pStyle w:val="a3"/>
        <w:spacing w:after="0" w:line="240" w:lineRule="auto"/>
        <w:ind w:right="-193" w:firstLine="709"/>
        <w:jc w:val="both"/>
        <w:rPr>
          <w:rStyle w:val="s6"/>
        </w:rPr>
      </w:pPr>
      <w:r w:rsidRPr="006A4D4A">
        <w:t xml:space="preserve">Начало работы круглого стола  ‒ </w:t>
      </w:r>
      <w:r w:rsidR="00693010">
        <w:t>27</w:t>
      </w:r>
      <w:r w:rsidRPr="006A4D4A">
        <w:t xml:space="preserve"> </w:t>
      </w:r>
      <w:r w:rsidR="00693010">
        <w:t>апреля</w:t>
      </w:r>
      <w:r w:rsidRPr="006A4D4A">
        <w:t xml:space="preserve"> 201</w:t>
      </w:r>
      <w:r w:rsidR="00693010">
        <w:t>8</w:t>
      </w:r>
      <w:r w:rsidRPr="006A4D4A">
        <w:t xml:space="preserve"> г,  в 1</w:t>
      </w:r>
      <w:r w:rsidR="00693010">
        <w:t>1</w:t>
      </w:r>
      <w:r w:rsidRPr="006A4D4A">
        <w:t>.00, ауд. 214.</w:t>
      </w:r>
    </w:p>
    <w:p w:rsidR="00DA0416" w:rsidRDefault="00DA0416" w:rsidP="00DA0416">
      <w:pPr>
        <w:pStyle w:val="p4"/>
        <w:shd w:val="clear" w:color="auto" w:fill="FFFFFF"/>
        <w:spacing w:before="0" w:after="0"/>
        <w:ind w:right="-193" w:firstLine="709"/>
        <w:jc w:val="right"/>
        <w:rPr>
          <w:rStyle w:val="s6"/>
          <w:b/>
          <w:bCs/>
          <w:i/>
          <w:iCs/>
          <w:color w:val="00000A"/>
        </w:rPr>
      </w:pPr>
    </w:p>
    <w:p w:rsidR="00DA0416" w:rsidRPr="00353A5D" w:rsidRDefault="00DA0416" w:rsidP="00DA0416">
      <w:pPr>
        <w:pStyle w:val="p4"/>
        <w:shd w:val="clear" w:color="auto" w:fill="FFFFFF"/>
        <w:spacing w:before="0" w:after="0"/>
        <w:ind w:right="-193" w:firstLine="709"/>
        <w:jc w:val="right"/>
        <w:rPr>
          <w:rStyle w:val="s1"/>
          <w:b/>
          <w:bCs/>
          <w:color w:val="00000A"/>
        </w:rPr>
      </w:pPr>
      <w:r w:rsidRPr="00353A5D">
        <w:rPr>
          <w:rStyle w:val="s6"/>
          <w:b/>
          <w:bCs/>
          <w:i/>
          <w:iCs/>
          <w:color w:val="00000A"/>
        </w:rPr>
        <w:t>Приложение 1</w:t>
      </w:r>
    </w:p>
    <w:p w:rsidR="00DA0416" w:rsidRPr="00246534" w:rsidRDefault="00DA0416" w:rsidP="00246534">
      <w:pPr>
        <w:pStyle w:val="p2"/>
        <w:shd w:val="clear" w:color="auto" w:fill="FFFFFF"/>
        <w:spacing w:before="0" w:after="0"/>
        <w:ind w:right="-193"/>
        <w:jc w:val="center"/>
        <w:rPr>
          <w:color w:val="00000A"/>
        </w:rPr>
      </w:pPr>
      <w:r w:rsidRPr="00353A5D">
        <w:rPr>
          <w:rStyle w:val="s1"/>
          <w:b/>
          <w:bCs/>
          <w:color w:val="00000A"/>
        </w:rPr>
        <w:t xml:space="preserve">ЗАЯВКА НА УЧАСТИЕ В </w:t>
      </w:r>
      <w:r>
        <w:rPr>
          <w:rStyle w:val="s1"/>
          <w:b/>
          <w:bCs/>
          <w:color w:val="00000A"/>
        </w:rPr>
        <w:t>К</w:t>
      </w:r>
      <w:r w:rsidR="000B0CAA">
        <w:rPr>
          <w:rStyle w:val="s1"/>
          <w:b/>
          <w:bCs/>
          <w:color w:val="00000A"/>
        </w:rPr>
        <w:t>РУГЛОМ СТОЛЕ</w:t>
      </w:r>
    </w:p>
    <w:p w:rsidR="00DA0416" w:rsidRDefault="00DA0416" w:rsidP="00DA0416">
      <w:pPr>
        <w:pStyle w:val="a4"/>
        <w:spacing w:after="0"/>
        <w:ind w:left="0" w:right="-19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6534" w:rsidRDefault="00246534" w:rsidP="00246534">
      <w:pPr>
        <w:pStyle w:val="a3"/>
        <w:spacing w:after="0"/>
        <w:jc w:val="both"/>
      </w:pPr>
      <w:r>
        <w:t>Фамилия, имя, отчество ________________________________________________________</w:t>
      </w:r>
    </w:p>
    <w:p w:rsidR="00246534" w:rsidRDefault="00246534" w:rsidP="00246534">
      <w:pPr>
        <w:pStyle w:val="a3"/>
        <w:spacing w:after="0"/>
        <w:jc w:val="both"/>
      </w:pPr>
      <w:r>
        <w:t>Название доклада ______________________________________________________________</w:t>
      </w:r>
    </w:p>
    <w:p w:rsidR="00246534" w:rsidRDefault="00246534" w:rsidP="00246534">
      <w:pPr>
        <w:pStyle w:val="a3"/>
        <w:spacing w:after="0"/>
        <w:jc w:val="both"/>
      </w:pPr>
      <w:r>
        <w:t>Место работы, учебы, статус ____________________________________________________</w:t>
      </w:r>
    </w:p>
    <w:p w:rsidR="00246534" w:rsidRDefault="00246534" w:rsidP="00246534">
      <w:pPr>
        <w:pStyle w:val="a3"/>
        <w:spacing w:after="0"/>
        <w:jc w:val="both"/>
      </w:pPr>
      <w:r>
        <w:t xml:space="preserve">ФИО, должность </w:t>
      </w:r>
      <w:proofErr w:type="spellStart"/>
      <w:r>
        <w:t>науч</w:t>
      </w:r>
      <w:proofErr w:type="spellEnd"/>
      <w:r>
        <w:t>. руководителя (</w:t>
      </w:r>
      <w:proofErr w:type="gramStart"/>
      <w:r>
        <w:t>для</w:t>
      </w:r>
      <w:proofErr w:type="gramEnd"/>
      <w:r>
        <w:t xml:space="preserve"> обучающихся) ____________________________</w:t>
      </w:r>
    </w:p>
    <w:p w:rsidR="00246534" w:rsidRDefault="00246534" w:rsidP="00246534">
      <w:pPr>
        <w:pStyle w:val="a3"/>
        <w:spacing w:after="0"/>
        <w:jc w:val="both"/>
      </w:pPr>
      <w:r>
        <w:t>_____________________________________________________________________________</w:t>
      </w:r>
    </w:p>
    <w:p w:rsidR="00246534" w:rsidRPr="00522884" w:rsidRDefault="00246534" w:rsidP="00246534">
      <w:pPr>
        <w:pStyle w:val="a3"/>
        <w:spacing w:after="0"/>
        <w:jc w:val="both"/>
      </w:pPr>
      <w:r>
        <w:t>Контактный телефон ___________________________________________________________</w:t>
      </w:r>
    </w:p>
    <w:p w:rsidR="00246534" w:rsidRDefault="00246534" w:rsidP="00246534">
      <w:pPr>
        <w:pStyle w:val="a3"/>
        <w:spacing w:after="0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________________________________________________________________________</w:t>
      </w:r>
    </w:p>
    <w:p w:rsidR="00246534" w:rsidRDefault="00246534" w:rsidP="00DA0416">
      <w:pPr>
        <w:pStyle w:val="a3"/>
        <w:spacing w:after="0"/>
        <w:ind w:right="-193" w:firstLine="709"/>
        <w:jc w:val="right"/>
        <w:rPr>
          <w:b/>
          <w:bCs/>
          <w:i/>
          <w:iCs/>
        </w:rPr>
      </w:pPr>
    </w:p>
    <w:p w:rsidR="00DA0416" w:rsidRDefault="00DA0416" w:rsidP="00DA0416">
      <w:pPr>
        <w:pStyle w:val="a3"/>
        <w:spacing w:after="0"/>
        <w:ind w:right="-193" w:firstLine="709"/>
        <w:jc w:val="right"/>
        <w:rPr>
          <w:b/>
          <w:bCs/>
          <w:i/>
          <w:iCs/>
        </w:rPr>
      </w:pPr>
      <w:r w:rsidRPr="005D1478">
        <w:rPr>
          <w:b/>
          <w:bCs/>
          <w:i/>
          <w:iCs/>
        </w:rPr>
        <w:t>Приложение 2</w:t>
      </w:r>
    </w:p>
    <w:p w:rsidR="00DA0416" w:rsidRPr="005D1478" w:rsidRDefault="00DA0416" w:rsidP="00DA0416">
      <w:pPr>
        <w:pStyle w:val="a3"/>
        <w:spacing w:after="0"/>
        <w:ind w:right="-193" w:firstLine="709"/>
        <w:jc w:val="right"/>
      </w:pPr>
    </w:p>
    <w:p w:rsidR="00DA0416" w:rsidRPr="005D1478" w:rsidRDefault="00DA0416" w:rsidP="00DA0416">
      <w:pPr>
        <w:spacing w:after="0"/>
        <w:ind w:right="-192" w:firstLine="709"/>
        <w:jc w:val="center"/>
        <w:rPr>
          <w:rFonts w:ascii="Times New Roman" w:hAnsi="Times New Roman"/>
          <w:sz w:val="24"/>
          <w:szCs w:val="24"/>
        </w:rPr>
      </w:pPr>
      <w:r w:rsidRPr="005D1478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Pr="005D1478">
        <w:rPr>
          <w:rFonts w:ascii="Times New Roman" w:hAnsi="Times New Roman"/>
          <w:b/>
          <w:caps/>
          <w:sz w:val="24"/>
          <w:szCs w:val="24"/>
        </w:rPr>
        <w:t>СТАТЬИ</w:t>
      </w:r>
      <w:r>
        <w:rPr>
          <w:rFonts w:ascii="Times New Roman" w:hAnsi="Times New Roman"/>
          <w:b/>
          <w:caps/>
          <w:sz w:val="24"/>
          <w:szCs w:val="24"/>
        </w:rPr>
        <w:t xml:space="preserve"> для публикации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 публикации </w:t>
      </w:r>
      <w:r w:rsidRPr="005D1478">
        <w:rPr>
          <w:rFonts w:ascii="Times New Roman" w:hAnsi="Times New Roman" w:cs="Times New Roman"/>
        </w:rPr>
        <w:t xml:space="preserve">принимаются актуальные материалы, содержащие новые результаты научных и практических исследований, не опубликованные ранее и не переданные в редакции других издательств. 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</w:rPr>
        <w:t>2. Объем статьи</w:t>
      </w:r>
      <w:r>
        <w:rPr>
          <w:rFonts w:ascii="Times New Roman" w:hAnsi="Times New Roman" w:cs="Times New Roman"/>
        </w:rPr>
        <w:t>, как правило, составляет от 5</w:t>
      </w:r>
      <w:r w:rsidRPr="005D1478">
        <w:rPr>
          <w:rFonts w:ascii="Times New Roman" w:hAnsi="Times New Roman" w:cs="Times New Roman"/>
        </w:rPr>
        <w:t xml:space="preserve"> до 10 страниц печатного текста, включая иллюстрации и таблицы. 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</w:rPr>
        <w:t>3 Авторы статей должны представить: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</w:rPr>
        <w:t xml:space="preserve">- электронную версию статьи, подготовленной  в соответствии с настоящими правилами оформления, 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</w:rPr>
        <w:t>- сведения об авторе (</w:t>
      </w:r>
      <w:r>
        <w:rPr>
          <w:rFonts w:ascii="Times New Roman" w:hAnsi="Times New Roman" w:cs="Times New Roman"/>
        </w:rPr>
        <w:t>авторах) (фамилия, имя отчество;</w:t>
      </w:r>
      <w:r w:rsidRPr="005D1478">
        <w:rPr>
          <w:rFonts w:ascii="Times New Roman" w:hAnsi="Times New Roman" w:cs="Times New Roman"/>
        </w:rPr>
        <w:t xml:space="preserve"> место работы, до</w:t>
      </w:r>
      <w:r>
        <w:rPr>
          <w:rFonts w:ascii="Times New Roman" w:hAnsi="Times New Roman" w:cs="Times New Roman"/>
        </w:rPr>
        <w:t>лжность, ученая степень, звание (для преподавателей); место учебы, направление подготовки (для студентов);</w:t>
      </w:r>
      <w:r w:rsidRPr="005D1478">
        <w:rPr>
          <w:rFonts w:ascii="Times New Roman" w:hAnsi="Times New Roman" w:cs="Times New Roman"/>
        </w:rPr>
        <w:t xml:space="preserve"> почтовый адрес, телефон, </w:t>
      </w:r>
      <w:proofErr w:type="spellStart"/>
      <w:r w:rsidRPr="005D1478">
        <w:rPr>
          <w:rFonts w:ascii="Times New Roman" w:hAnsi="Times New Roman" w:cs="Times New Roman"/>
        </w:rPr>
        <w:t>е-mail</w:t>
      </w:r>
      <w:proofErr w:type="spellEnd"/>
      <w:r w:rsidRPr="005D1478">
        <w:rPr>
          <w:rFonts w:ascii="Times New Roman" w:hAnsi="Times New Roman" w:cs="Times New Roman"/>
        </w:rPr>
        <w:t xml:space="preserve">); 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</w:rPr>
        <w:t>- по запросу редколлегии - разрешение на опубликование в открытой печати статьи от учреждения, в котором выполнена работа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</w:rPr>
        <w:t xml:space="preserve">4. Редакция не принимает к рассмотрению рукописи, оформленные не по правилам. 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</w:rPr>
        <w:t>5. Основной текст рукописи статьи (кроме аннотации и ключевых слов) набирают в текстовом редакторе MS WORD шрифтом «</w:t>
      </w:r>
      <w:proofErr w:type="spellStart"/>
      <w:r w:rsidRPr="005D1478">
        <w:rPr>
          <w:rFonts w:ascii="Times New Roman" w:hAnsi="Times New Roman" w:cs="Times New Roman"/>
        </w:rPr>
        <w:t>Times</w:t>
      </w:r>
      <w:proofErr w:type="spellEnd"/>
      <w:r w:rsidRPr="005D1478">
        <w:rPr>
          <w:rFonts w:ascii="Times New Roman" w:hAnsi="Times New Roman" w:cs="Times New Roman"/>
        </w:rPr>
        <w:t xml:space="preserve"> </w:t>
      </w:r>
      <w:proofErr w:type="spellStart"/>
      <w:r w:rsidRPr="005D1478">
        <w:rPr>
          <w:rFonts w:ascii="Times New Roman" w:hAnsi="Times New Roman" w:cs="Times New Roman"/>
        </w:rPr>
        <w:t>New</w:t>
      </w:r>
      <w:proofErr w:type="spellEnd"/>
      <w:r w:rsidRPr="005D1478">
        <w:rPr>
          <w:rFonts w:ascii="Times New Roman" w:hAnsi="Times New Roman" w:cs="Times New Roman"/>
        </w:rPr>
        <w:t xml:space="preserve"> </w:t>
      </w:r>
      <w:proofErr w:type="spellStart"/>
      <w:r w:rsidRPr="005D1478">
        <w:rPr>
          <w:rFonts w:ascii="Times New Roman" w:hAnsi="Times New Roman" w:cs="Times New Roman"/>
        </w:rPr>
        <w:t>Roman</w:t>
      </w:r>
      <w:proofErr w:type="spellEnd"/>
      <w:r w:rsidRPr="005D1478">
        <w:rPr>
          <w:rFonts w:ascii="Times New Roman" w:hAnsi="Times New Roman" w:cs="Times New Roman"/>
        </w:rPr>
        <w:t xml:space="preserve">» размером 14 </w:t>
      </w:r>
      <w:proofErr w:type="spellStart"/>
      <w:r w:rsidRPr="005D1478">
        <w:rPr>
          <w:rFonts w:ascii="Times New Roman" w:hAnsi="Times New Roman" w:cs="Times New Roman"/>
        </w:rPr>
        <w:t>пт</w:t>
      </w:r>
      <w:proofErr w:type="spellEnd"/>
      <w:r w:rsidRPr="005D1478">
        <w:rPr>
          <w:rFonts w:ascii="Times New Roman" w:hAnsi="Times New Roman" w:cs="Times New Roman"/>
        </w:rPr>
        <w:t xml:space="preserve"> с одинарным интервалом, выравнивание по ширине. Поля с левой стороны листа, сверху и снизу – 2,5 см, с правой стороны-2 см. Абзацный отступ – 1,5 см. 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D1478">
        <w:rPr>
          <w:rFonts w:ascii="Times New Roman" w:hAnsi="Times New Roman" w:cs="Times New Roman"/>
        </w:rPr>
        <w:t>. Схема построения публикации: УДК (индекс по универсальной десятичной классификации), фамилия и инициалы автора(</w:t>
      </w:r>
      <w:proofErr w:type="spellStart"/>
      <w:r w:rsidRPr="005D1478">
        <w:rPr>
          <w:rFonts w:ascii="Times New Roman" w:hAnsi="Times New Roman" w:cs="Times New Roman"/>
        </w:rPr>
        <w:t>ов</w:t>
      </w:r>
      <w:proofErr w:type="spellEnd"/>
      <w:r w:rsidRPr="005D1478">
        <w:rPr>
          <w:rFonts w:ascii="Times New Roman" w:hAnsi="Times New Roman" w:cs="Times New Roman"/>
        </w:rPr>
        <w:t xml:space="preserve">) с указанием ученой степени, звания, места работы (полностью), электронного адреса (телефона), название (полужирный, прописные), аннотация и ключевые слова, текст с рисунками и таблицами, литература.  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</w:rPr>
        <w:t xml:space="preserve">Перед основным текстом печатается краткая аннотация курсивом, отражающая краткое содержание статьи. </w:t>
      </w:r>
    </w:p>
    <w:p w:rsidR="00DA0416" w:rsidRPr="005D1478" w:rsidRDefault="00DA0416" w:rsidP="00DA0416">
      <w:pPr>
        <w:pStyle w:val="Default"/>
        <w:jc w:val="both"/>
        <w:rPr>
          <w:rFonts w:ascii="Times New Roman" w:hAnsi="Times New Roman" w:cs="Times New Roman"/>
        </w:rPr>
      </w:pPr>
    </w:p>
    <w:p w:rsidR="00DA0416" w:rsidRPr="005D1478" w:rsidRDefault="00DA0416" w:rsidP="00DA0416">
      <w:pPr>
        <w:pStyle w:val="Default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  <w:i/>
        </w:rPr>
        <w:t>Например:</w:t>
      </w:r>
      <w:r w:rsidRPr="005D1478">
        <w:rPr>
          <w:rFonts w:ascii="Times New Roman" w:hAnsi="Times New Roman" w:cs="Times New Roman"/>
        </w:rPr>
        <w:t xml:space="preserve"> </w:t>
      </w:r>
    </w:p>
    <w:p w:rsidR="00DA0416" w:rsidRPr="005D1478" w:rsidRDefault="00DA0416" w:rsidP="00DA04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 159.99</w:t>
      </w:r>
    </w:p>
    <w:p w:rsidR="00DA0416" w:rsidRDefault="00DA0416" w:rsidP="00DA0416">
      <w:pPr>
        <w:pStyle w:val="Default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  <w:b/>
          <w:bCs/>
        </w:rPr>
        <w:lastRenderedPageBreak/>
        <w:t>И.П. Кузнецов</w:t>
      </w:r>
      <w:r>
        <w:rPr>
          <w:rFonts w:ascii="Times New Roman" w:hAnsi="Times New Roman" w:cs="Times New Roman"/>
        </w:rPr>
        <w:t xml:space="preserve">, канд.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 w:rsidRPr="005D1478">
        <w:rPr>
          <w:rFonts w:ascii="Times New Roman" w:hAnsi="Times New Roman" w:cs="Times New Roman"/>
        </w:rPr>
        <w:t xml:space="preserve">. наук, доцент, </w:t>
      </w:r>
      <w:r>
        <w:rPr>
          <w:rFonts w:ascii="Times New Roman" w:hAnsi="Times New Roman" w:cs="Times New Roman"/>
        </w:rPr>
        <w:t>Ч</w:t>
      </w:r>
      <w:r w:rsidRPr="005D1478">
        <w:rPr>
          <w:rFonts w:ascii="Times New Roman" w:hAnsi="Times New Roman" w:cs="Times New Roman"/>
        </w:rPr>
        <w:t>ОУ ВО «Региональный открытый социальный институт (Курск) (</w:t>
      </w:r>
      <w:proofErr w:type="spellStart"/>
      <w:r w:rsidRPr="005D1478">
        <w:rPr>
          <w:rFonts w:ascii="Times New Roman" w:hAnsi="Times New Roman" w:cs="Times New Roman"/>
        </w:rPr>
        <w:t>e-mail</w:t>
      </w:r>
      <w:proofErr w:type="spellEnd"/>
      <w:r w:rsidRPr="005D1478">
        <w:rPr>
          <w:rFonts w:ascii="Times New Roman" w:hAnsi="Times New Roman" w:cs="Times New Roman"/>
        </w:rPr>
        <w:t xml:space="preserve">: kuznetcov@gmail.com) </w:t>
      </w:r>
    </w:p>
    <w:p w:rsidR="00DA0416" w:rsidRPr="005D1478" w:rsidRDefault="00DA0416" w:rsidP="00DA0416">
      <w:pPr>
        <w:pStyle w:val="Default"/>
        <w:jc w:val="both"/>
        <w:rPr>
          <w:rFonts w:ascii="Times New Roman" w:hAnsi="Times New Roman" w:cs="Times New Roman"/>
        </w:rPr>
      </w:pPr>
    </w:p>
    <w:p w:rsidR="00DA0416" w:rsidRDefault="00DA0416" w:rsidP="00DA04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ХРИСТИАНСКИЕ ЦЕННОСТИ КАК БАЗОВОЕ ОСНОВАНИЕ СЕМЕЙНОГО ВОСПИТАНИЯ  </w:t>
      </w:r>
    </w:p>
    <w:p w:rsidR="00DA0416" w:rsidRDefault="00DA0416" w:rsidP="00DA0416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DA0416" w:rsidRDefault="00DA0416" w:rsidP="00DA0416">
      <w:pPr>
        <w:pStyle w:val="Default"/>
        <w:jc w:val="both"/>
        <w:rPr>
          <w:rFonts w:ascii="Times New Roman" w:hAnsi="Times New Roman"/>
          <w:bCs/>
          <w:i/>
          <w:lang w:eastAsia="ru-RU"/>
        </w:rPr>
      </w:pPr>
      <w:r w:rsidRPr="005A5370">
        <w:rPr>
          <w:rFonts w:ascii="Times New Roman" w:hAnsi="Times New Roman"/>
          <w:bCs/>
          <w:i/>
          <w:lang w:eastAsia="ru-RU"/>
        </w:rPr>
        <w:t>В статье рассматривается вопрос о месте семьи в контексте христианского вероучения. Особое внимание уделяется функции семьи в христианском обществе, в частности, значению «дома» как образовательного пространства, роли родителей в воспитании и образовании детей.</w:t>
      </w:r>
    </w:p>
    <w:p w:rsidR="00DA0416" w:rsidRPr="005A5370" w:rsidRDefault="00DA0416" w:rsidP="00DA0416">
      <w:pPr>
        <w:pStyle w:val="Default"/>
        <w:jc w:val="both"/>
        <w:rPr>
          <w:rFonts w:ascii="Times New Roman" w:hAnsi="Times New Roman" w:cs="Times New Roman"/>
          <w:i/>
        </w:rPr>
      </w:pPr>
      <w:r w:rsidRPr="005A5370">
        <w:rPr>
          <w:rFonts w:ascii="Times New Roman" w:hAnsi="Times New Roman"/>
          <w:b/>
          <w:i/>
        </w:rPr>
        <w:t>Ключевые слова:</w:t>
      </w:r>
      <w:r w:rsidRPr="005A5370">
        <w:rPr>
          <w:rFonts w:ascii="Times New Roman" w:hAnsi="Times New Roman"/>
          <w:i/>
        </w:rPr>
        <w:t xml:space="preserve"> христианское воспитание, пространство «дома», функции семьи, </w:t>
      </w:r>
      <w:proofErr w:type="spellStart"/>
      <w:r w:rsidRPr="005A5370">
        <w:rPr>
          <w:rFonts w:ascii="Times New Roman" w:hAnsi="Times New Roman"/>
          <w:i/>
        </w:rPr>
        <w:t>родительско-детские</w:t>
      </w:r>
      <w:proofErr w:type="spellEnd"/>
      <w:r w:rsidRPr="005A5370">
        <w:rPr>
          <w:rFonts w:ascii="Times New Roman" w:hAnsi="Times New Roman"/>
          <w:i/>
        </w:rPr>
        <w:t xml:space="preserve"> </w:t>
      </w:r>
      <w:proofErr w:type="spellStart"/>
      <w:r w:rsidRPr="005A5370">
        <w:rPr>
          <w:rFonts w:ascii="Times New Roman" w:hAnsi="Times New Roman"/>
          <w:i/>
        </w:rPr>
        <w:t>отношния</w:t>
      </w:r>
      <w:proofErr w:type="spellEnd"/>
      <w:r w:rsidRPr="005A5370">
        <w:rPr>
          <w:rFonts w:ascii="Times New Roman" w:hAnsi="Times New Roman"/>
          <w:i/>
        </w:rPr>
        <w:t>.</w:t>
      </w:r>
    </w:p>
    <w:p w:rsidR="00DA0416" w:rsidRPr="00A913FC" w:rsidRDefault="00DA0416" w:rsidP="00DA041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0416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D1478">
        <w:rPr>
          <w:rFonts w:ascii="Times New Roman" w:hAnsi="Times New Roman" w:cs="Times New Roman"/>
        </w:rPr>
        <w:t xml:space="preserve">. При формировании текста не допускается применение стилей, а также внесение изменения в шаблон или создание собственного шаблона. Слова внутри абзаца следует разделять одним пробелом; набирать текст без принудительных переносов; не допускаются разрядки слов. </w:t>
      </w:r>
    </w:p>
    <w:p w:rsidR="00DA0416" w:rsidRPr="005D1478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D1478">
        <w:rPr>
          <w:rFonts w:ascii="Times New Roman" w:hAnsi="Times New Roman" w:cs="Times New Roman"/>
        </w:rPr>
        <w:t xml:space="preserve">. В материале для публикации следует использовать только общепринятые сокращения. </w:t>
      </w:r>
    </w:p>
    <w:p w:rsidR="00DA0416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D1478">
        <w:rPr>
          <w:rFonts w:ascii="Times New Roman" w:hAnsi="Times New Roman" w:cs="Times New Roman"/>
        </w:rPr>
        <w:t xml:space="preserve">. </w:t>
      </w:r>
      <w:r w:rsidRPr="005D1478">
        <w:rPr>
          <w:rFonts w:ascii="Times New Roman" w:hAnsi="Times New Roman" w:cs="Times New Roman"/>
          <w:bCs/>
        </w:rPr>
        <w:t>Список литературы к статье обязателен</w:t>
      </w:r>
      <w:r w:rsidRPr="005D1478">
        <w:rPr>
          <w:rFonts w:ascii="Times New Roman" w:hAnsi="Times New Roman" w:cs="Times New Roman"/>
          <w:b/>
          <w:bCs/>
        </w:rPr>
        <w:t xml:space="preserve"> </w:t>
      </w:r>
      <w:r w:rsidRPr="005D1478">
        <w:rPr>
          <w:rFonts w:ascii="Times New Roman" w:hAnsi="Times New Roman" w:cs="Times New Roman"/>
        </w:rPr>
        <w:t xml:space="preserve">и должен содержать все цитируемые и упоминаемые в тексте работы. </w:t>
      </w:r>
      <w:proofErr w:type="spellStart"/>
      <w:r w:rsidRPr="005D1478">
        <w:rPr>
          <w:rFonts w:ascii="Times New Roman" w:hAnsi="Times New Roman" w:cs="Times New Roman"/>
        </w:rPr>
        <w:t>Пристатейные</w:t>
      </w:r>
      <w:proofErr w:type="spellEnd"/>
      <w:r w:rsidRPr="005D1478">
        <w:rPr>
          <w:rFonts w:ascii="Times New Roman" w:hAnsi="Times New Roman" w:cs="Times New Roman"/>
        </w:rPr>
        <w:t xml:space="preserve"> библиографические списки оформляются в соответствии с ГОСТ Р 7.0.5-2008. «Библиографическая ссылка. Общие требования и правила составления». Ссылки на работы, находящиеся в печати, не допускаются. При ссылке на литературный источник в тексте приводится порядковый номер работы</w:t>
      </w:r>
      <w:r>
        <w:rPr>
          <w:rFonts w:ascii="Times New Roman" w:hAnsi="Times New Roman" w:cs="Times New Roman"/>
        </w:rPr>
        <w:t xml:space="preserve"> и цитируемые страницы</w:t>
      </w:r>
      <w:r w:rsidRPr="005D1478">
        <w:rPr>
          <w:rFonts w:ascii="Times New Roman" w:hAnsi="Times New Roman" w:cs="Times New Roman"/>
        </w:rPr>
        <w:t xml:space="preserve"> в квадратных скобках. </w:t>
      </w:r>
      <w:r>
        <w:rPr>
          <w:rFonts w:ascii="Times New Roman" w:hAnsi="Times New Roman" w:cs="Times New Roman"/>
        </w:rPr>
        <w:t>При ссылке на электронный источник в списке литературы указывается режим доступа и дата обращения.</w:t>
      </w:r>
    </w:p>
    <w:p w:rsidR="00DA0416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</w:t>
      </w:r>
    </w:p>
    <w:p w:rsidR="00DA0416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DA0416" w:rsidRPr="000750EE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0750EE">
        <w:rPr>
          <w:rFonts w:ascii="Times New Roman" w:hAnsi="Times New Roman" w:cs="Times New Roman"/>
          <w:b/>
        </w:rPr>
        <w:t>Список литературы:</w:t>
      </w:r>
    </w:p>
    <w:p w:rsidR="00DA0416" w:rsidRPr="000750EE" w:rsidRDefault="00DA0416" w:rsidP="00DA04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50EE">
        <w:rPr>
          <w:rFonts w:ascii="Times New Roman" w:hAnsi="Times New Roman"/>
          <w:sz w:val="24"/>
          <w:szCs w:val="24"/>
        </w:rPr>
        <w:t xml:space="preserve">. </w:t>
      </w:r>
      <w:r w:rsidRPr="000750EE">
        <w:rPr>
          <w:rFonts w:ascii="Times New Roman" w:hAnsi="Times New Roman"/>
          <w:color w:val="00000A"/>
          <w:kern w:val="1"/>
          <w:sz w:val="24"/>
          <w:szCs w:val="24"/>
        </w:rPr>
        <w:t>Государственный архив Курской области. Фонд Р–5027. Уполномоченный Совета по делам Русской Православной Церкви при Совете министров СССР, 1943-1965 гг.</w:t>
      </w:r>
    </w:p>
    <w:p w:rsidR="00DA0416" w:rsidRDefault="00DA0416" w:rsidP="00DA0416">
      <w:pPr>
        <w:pStyle w:val="a6"/>
        <w:spacing w:after="0" w:line="240" w:lineRule="auto"/>
        <w:jc w:val="both"/>
      </w:pPr>
      <w:r w:rsidRPr="000750E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2</w:t>
      </w:r>
      <w:r w:rsidRPr="000750E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Звонарев С. Роль религии в укреплении института</w:t>
      </w:r>
      <w:r w:rsidR="000B0CAA">
        <w:rPr>
          <w:rFonts w:ascii="Times New Roman" w:hAnsi="Times New Roman"/>
          <w:sz w:val="24"/>
          <w:szCs w:val="24"/>
        </w:rPr>
        <w:t xml:space="preserve"> семьи и семейных ценностей [Электронный</w:t>
      </w:r>
      <w:r>
        <w:rPr>
          <w:rFonts w:ascii="Times New Roman" w:hAnsi="Times New Roman"/>
          <w:sz w:val="24"/>
          <w:szCs w:val="24"/>
        </w:rPr>
        <w:t xml:space="preserve"> ресурс]. </w:t>
      </w:r>
      <w:r w:rsidR="000B0CAA">
        <w:rPr>
          <w:rFonts w:ascii="Times New Roman" w:hAnsi="Times New Roman"/>
          <w:sz w:val="24"/>
          <w:szCs w:val="24"/>
        </w:rPr>
        <w:t xml:space="preserve">‒ </w:t>
      </w:r>
      <w:r>
        <w:rPr>
          <w:rFonts w:ascii="Times New Roman" w:hAnsi="Times New Roman"/>
          <w:sz w:val="24"/>
          <w:szCs w:val="24"/>
        </w:rPr>
        <w:t xml:space="preserve">Режим доступа: http://www.bogoslov.ru/text/1202994.html </w:t>
      </w:r>
      <w:r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="000B0CAA">
        <w:rPr>
          <w:rFonts w:ascii="Times New Roman" w:hAnsi="Times New Roman"/>
          <w:sz w:val="24"/>
          <w:szCs w:val="24"/>
        </w:rPr>
        <w:t xml:space="preserve">дата обращения: 30.03.2018 </w:t>
      </w:r>
      <w:r>
        <w:rPr>
          <w:rFonts w:ascii="Times New Roman" w:hAnsi="Times New Roman"/>
          <w:sz w:val="24"/>
          <w:szCs w:val="24"/>
        </w:rPr>
        <w:t>г.)</w:t>
      </w:r>
    </w:p>
    <w:p w:rsidR="00DA0416" w:rsidRPr="000750EE" w:rsidRDefault="00DA0416" w:rsidP="00DA0416">
      <w:pPr>
        <w:pStyle w:val="a4"/>
        <w:spacing w:after="0"/>
        <w:ind w:left="0" w:right="-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0750EE">
        <w:rPr>
          <w:rFonts w:ascii="Times New Roman" w:hAnsi="Times New Roman"/>
          <w:sz w:val="24"/>
          <w:szCs w:val="24"/>
        </w:rPr>
        <w:t>. Современный философский словарь / Под</w:t>
      </w:r>
      <w:proofErr w:type="gramStart"/>
      <w:r w:rsidRPr="000750EE">
        <w:rPr>
          <w:rFonts w:ascii="Times New Roman" w:hAnsi="Times New Roman"/>
          <w:sz w:val="24"/>
          <w:szCs w:val="24"/>
        </w:rPr>
        <w:t>.</w:t>
      </w:r>
      <w:proofErr w:type="gramEnd"/>
      <w:r w:rsidRPr="000750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0EE">
        <w:rPr>
          <w:rFonts w:ascii="Times New Roman" w:hAnsi="Times New Roman"/>
          <w:sz w:val="24"/>
          <w:szCs w:val="24"/>
        </w:rPr>
        <w:t>р</w:t>
      </w:r>
      <w:proofErr w:type="gramEnd"/>
      <w:r w:rsidRPr="000750EE">
        <w:rPr>
          <w:rFonts w:ascii="Times New Roman" w:hAnsi="Times New Roman"/>
          <w:sz w:val="24"/>
          <w:szCs w:val="24"/>
        </w:rPr>
        <w:t xml:space="preserve">ед. В.Е. </w:t>
      </w:r>
      <w:proofErr w:type="spellStart"/>
      <w:r w:rsidRPr="000750EE">
        <w:rPr>
          <w:rFonts w:ascii="Times New Roman" w:hAnsi="Times New Roman"/>
          <w:sz w:val="24"/>
          <w:szCs w:val="24"/>
        </w:rPr>
        <w:t>Кемерова</w:t>
      </w:r>
      <w:proofErr w:type="spellEnd"/>
      <w:r w:rsidRPr="000750EE">
        <w:rPr>
          <w:rFonts w:ascii="Times New Roman" w:hAnsi="Times New Roman"/>
          <w:sz w:val="24"/>
          <w:szCs w:val="24"/>
        </w:rPr>
        <w:t>.</w:t>
      </w:r>
      <w:r w:rsidR="000B0CAA">
        <w:rPr>
          <w:rFonts w:ascii="Times New Roman" w:hAnsi="Times New Roman"/>
          <w:sz w:val="24"/>
          <w:szCs w:val="24"/>
        </w:rPr>
        <w:t>‒</w:t>
      </w:r>
      <w:r w:rsidRPr="000750EE">
        <w:rPr>
          <w:rFonts w:ascii="Times New Roman" w:hAnsi="Times New Roman"/>
          <w:sz w:val="24"/>
          <w:szCs w:val="24"/>
        </w:rPr>
        <w:t xml:space="preserve"> М., 1998. </w:t>
      </w:r>
      <w:r>
        <w:rPr>
          <w:rFonts w:ascii="Times New Roman" w:hAnsi="Times New Roman"/>
          <w:sz w:val="24"/>
          <w:szCs w:val="24"/>
        </w:rPr>
        <w:t>–</w:t>
      </w:r>
      <w:r w:rsidRPr="000750EE">
        <w:rPr>
          <w:rFonts w:ascii="Times New Roman" w:hAnsi="Times New Roman"/>
          <w:sz w:val="24"/>
          <w:szCs w:val="24"/>
        </w:rPr>
        <w:t xml:space="preserve"> 486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750EE">
        <w:rPr>
          <w:rFonts w:ascii="Times New Roman" w:hAnsi="Times New Roman"/>
          <w:sz w:val="24"/>
          <w:szCs w:val="24"/>
        </w:rPr>
        <w:t>.</w:t>
      </w:r>
    </w:p>
    <w:p w:rsidR="00DA0416" w:rsidRDefault="00DA0416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C8339A" w:rsidRDefault="00C8339A" w:rsidP="00DA0416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sectPr w:rsidR="00C8339A" w:rsidSect="006746A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AA2"/>
    <w:multiLevelType w:val="multilevel"/>
    <w:tmpl w:val="F28E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2605C"/>
    <w:multiLevelType w:val="hybridMultilevel"/>
    <w:tmpl w:val="D6C838F6"/>
    <w:lvl w:ilvl="0" w:tplc="33B2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A0416"/>
    <w:rsid w:val="000B0CAA"/>
    <w:rsid w:val="0020736A"/>
    <w:rsid w:val="00245D2C"/>
    <w:rsid w:val="00246534"/>
    <w:rsid w:val="002D10BD"/>
    <w:rsid w:val="002D2D12"/>
    <w:rsid w:val="00361520"/>
    <w:rsid w:val="003E33D6"/>
    <w:rsid w:val="003E7A59"/>
    <w:rsid w:val="00563BB0"/>
    <w:rsid w:val="00572745"/>
    <w:rsid w:val="00693010"/>
    <w:rsid w:val="00755735"/>
    <w:rsid w:val="007F6B82"/>
    <w:rsid w:val="0084457C"/>
    <w:rsid w:val="009D47F8"/>
    <w:rsid w:val="00B277C8"/>
    <w:rsid w:val="00C3465E"/>
    <w:rsid w:val="00C8339A"/>
    <w:rsid w:val="00DA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C8339A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A0416"/>
  </w:style>
  <w:style w:type="character" w:customStyle="1" w:styleId="s2">
    <w:name w:val="s2"/>
    <w:basedOn w:val="a0"/>
    <w:rsid w:val="00DA0416"/>
  </w:style>
  <w:style w:type="character" w:customStyle="1" w:styleId="s3">
    <w:name w:val="s3"/>
    <w:basedOn w:val="a0"/>
    <w:rsid w:val="00DA0416"/>
  </w:style>
  <w:style w:type="character" w:customStyle="1" w:styleId="s4">
    <w:name w:val="s4"/>
    <w:basedOn w:val="a0"/>
    <w:rsid w:val="00DA0416"/>
  </w:style>
  <w:style w:type="character" w:customStyle="1" w:styleId="apple-converted-space">
    <w:name w:val="apple-converted-space"/>
    <w:basedOn w:val="a0"/>
    <w:rsid w:val="00DA0416"/>
  </w:style>
  <w:style w:type="character" w:customStyle="1" w:styleId="s6">
    <w:name w:val="s6"/>
    <w:basedOn w:val="a0"/>
    <w:rsid w:val="00DA0416"/>
  </w:style>
  <w:style w:type="character" w:customStyle="1" w:styleId="annotation21">
    <w:name w:val="annotation21"/>
    <w:basedOn w:val="a0"/>
    <w:rsid w:val="00DA0416"/>
  </w:style>
  <w:style w:type="paragraph" w:customStyle="1" w:styleId="p1">
    <w:name w:val="p1"/>
    <w:basedOn w:val="a"/>
    <w:rsid w:val="00DA041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DA041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DA041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DA041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nnotation2">
    <w:name w:val="annotation2"/>
    <w:basedOn w:val="a"/>
    <w:rsid w:val="00DA041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DA0416"/>
    <w:pPr>
      <w:tabs>
        <w:tab w:val="left" w:pos="708"/>
      </w:tabs>
      <w:spacing w:before="28" w:after="119" w:line="100" w:lineRule="atLeas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qFormat/>
    <w:rsid w:val="00DA0416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 Spacing"/>
    <w:rsid w:val="00DA0416"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customStyle="1" w:styleId="Default">
    <w:name w:val="Default"/>
    <w:rsid w:val="00DA04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">
    <w:name w:val="Базовый"/>
    <w:rsid w:val="00DA041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010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C833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rsid w:val="00C83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A912-3369-4994-AE3B-F3F0BF2A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</dc:creator>
  <cp:lastModifiedBy>Профориентация</cp:lastModifiedBy>
  <cp:revision>2</cp:revision>
  <cp:lastPrinted>2018-04-04T08:54:00Z</cp:lastPrinted>
  <dcterms:created xsi:type="dcterms:W3CDTF">2018-04-04T08:57:00Z</dcterms:created>
  <dcterms:modified xsi:type="dcterms:W3CDTF">2018-04-04T08:57:00Z</dcterms:modified>
</cp:coreProperties>
</file>